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دعا داود صلى الله عليه وسلم-كتاب الدعوات-سنن الترمذي — رقم الحديث: 3490 — الرقم الفرعي: 99 — الرقم الأصلي: 3486</w:t>
        <w:br/>
      </w:r>
      <w:r>
        <w:rPr>
          <w:rtl w:val="1"/>
        </w:rPr>
        <w:t xml:space="preserve"> حدثنا أبو كُريب أخبرنا محمد بن فضل عن محمد بن سعد الأنصاريّ عن عبد الله بن ربيعة الدمشقيّ قال:حدثني عائذ الله،أبو إدريس الخولانيّ عن أبي الدرداء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«كانَ مِن دُعاءِ داودَ يقول: اللَّهمَّ إنِّي أَسألُكَ حُبَّكَ، وحُبَّ مَن يُحبُّك، والعملَ الذي يُبلِّغُني حبَّك،  </w:t>
      </w:r>
      <w:r>
        <w:rPr>
          <w:color w:val="FF0000"/>
          <w:rtl w:val="1"/>
        </w:rPr>
        <w:t xml:space="preserve">اللَّهمَّ اجعَلْ حُبَّك أَحبَّ إليَّ مِن نفْسِي وأَهلي، ومِن الماءِ البارِد.  </w:t>
      </w:r>
      <w:r>
        <w:rPr>
          <w:color w:val="000000"/>
          <w:rtl w:val="1"/>
        </w:rPr>
        <w:t xml:space="preserve">قال: وكانَ رسولُ الله ﷺ إذا ذَكَرَ داودَ يُحدِّثُ عنه قال: «كان أَعبَدَ البَشَر».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فضائل الأنبياء السابقين وأتباعهم - المناقب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أحب الدعاء إلى الله - فضل أدعية مخصوصة</w:t>
      </w:r>
    </w:p>
    <w:p>
      <w:pPr>
        <w:bidi w:val="1"/>
        <w:jc w:val="start"/>
      </w:pPr>
      <w:r>
        <w:rPr>
          <w:rtl w:val="1"/>
        </w:rPr>
        <w:t>الشرح: الدلالة: أدعية الاستعانة بالله سبحانه تعالى. - فضل أدعية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أساس المحبّة من الله عزَّ وجلّ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